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AD" w:rsidRPr="00E810AD" w:rsidRDefault="00E810AD" w:rsidP="00E810A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E810AD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Magánszemély kommunális adó:</w:t>
      </w:r>
    </w:p>
    <w:p w:rsidR="00E810AD" w:rsidRPr="00E810AD" w:rsidRDefault="00E810AD" w:rsidP="00E810A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0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Magánszemélyek számára, akik a naptári év első napján a lakás tulajdonosai vagy a </w:t>
      </w:r>
      <w:proofErr w:type="gramStart"/>
      <w:r w:rsidRPr="00E810AD">
        <w:rPr>
          <w:rFonts w:ascii="Times New Roman" w:eastAsia="Times New Roman" w:hAnsi="Times New Roman" w:cs="Times New Roman"/>
          <w:sz w:val="24"/>
          <w:szCs w:val="24"/>
          <w:lang w:eastAsia="hu-HU"/>
        </w:rPr>
        <w:t>lakás bérleti</w:t>
      </w:r>
      <w:proofErr w:type="gramEnd"/>
      <w:r w:rsidRPr="00E810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jogának jogosultjai. Több tulajdonos esetén a tulajdonosok tulajdoni hányadaik arányában adóalanyok. Vagyoni értékű jog esetén annak gyakorlója az adó alanya.</w:t>
      </w:r>
    </w:p>
    <w:p w:rsidR="00E810AD" w:rsidRPr="00973C3B" w:rsidRDefault="00E810AD" w:rsidP="00E810A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3C3B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Ügyfélfogadási idő:</w:t>
      </w:r>
      <w:r w:rsidRPr="00973C3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</w:p>
    <w:p w:rsidR="00E810AD" w:rsidRPr="00973C3B" w:rsidRDefault="00E810AD" w:rsidP="00E810A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3C3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hétfő:       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13.00</w:t>
      </w:r>
      <w:r w:rsidRPr="00973C3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– 16.00 óráig</w:t>
      </w:r>
    </w:p>
    <w:p w:rsidR="00E810AD" w:rsidRPr="00973C3B" w:rsidRDefault="00E810AD" w:rsidP="00E810A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3C3B">
        <w:rPr>
          <w:rFonts w:ascii="Times New Roman" w:eastAsia="Times New Roman" w:hAnsi="Times New Roman" w:cs="Times New Roman"/>
          <w:sz w:val="20"/>
          <w:szCs w:val="20"/>
          <w:lang w:eastAsia="hu-HU"/>
        </w:rPr>
        <w:t>szerda:  </w:t>
      </w:r>
      <w:proofErr w:type="gramStart"/>
      <w:r w:rsidRPr="00973C3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  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</w:t>
      </w:r>
      <w:r w:rsidRPr="00973C3B">
        <w:rPr>
          <w:rFonts w:ascii="Times New Roman" w:eastAsia="Times New Roman" w:hAnsi="Times New Roman" w:cs="Times New Roman"/>
          <w:sz w:val="20"/>
          <w:szCs w:val="20"/>
          <w:lang w:eastAsia="hu-HU"/>
        </w:rPr>
        <w:t>7</w:t>
      </w:r>
      <w:proofErr w:type="gramEnd"/>
      <w:r w:rsidRPr="00973C3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.30 – 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12.00 óráig és 13.00-18.00</w:t>
      </w:r>
      <w:r w:rsidRPr="00973C3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óráig</w:t>
      </w:r>
    </w:p>
    <w:p w:rsidR="00E810AD" w:rsidRPr="00973C3B" w:rsidRDefault="00E810AD" w:rsidP="00E810A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3C3B">
        <w:rPr>
          <w:rFonts w:ascii="Times New Roman" w:eastAsia="Times New Roman" w:hAnsi="Times New Roman" w:cs="Times New Roman"/>
          <w:sz w:val="20"/>
          <w:szCs w:val="20"/>
          <w:lang w:eastAsia="hu-HU"/>
        </w:rPr>
        <w:t>péntek:  </w:t>
      </w:r>
      <w:proofErr w:type="gramStart"/>
      <w:r w:rsidRPr="00973C3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  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</w:t>
      </w:r>
      <w:r w:rsidRPr="00973C3B">
        <w:rPr>
          <w:rFonts w:ascii="Times New Roman" w:eastAsia="Times New Roman" w:hAnsi="Times New Roman" w:cs="Times New Roman"/>
          <w:sz w:val="20"/>
          <w:szCs w:val="20"/>
          <w:lang w:eastAsia="hu-HU"/>
        </w:rPr>
        <w:t>7</w:t>
      </w:r>
      <w:proofErr w:type="gramEnd"/>
      <w:r w:rsidRPr="00973C3B">
        <w:rPr>
          <w:rFonts w:ascii="Times New Roman" w:eastAsia="Times New Roman" w:hAnsi="Times New Roman" w:cs="Times New Roman"/>
          <w:sz w:val="20"/>
          <w:szCs w:val="20"/>
          <w:lang w:eastAsia="hu-HU"/>
        </w:rPr>
        <w:t>.30 – 12.00 óráig</w:t>
      </w:r>
      <w:r w:rsidRPr="00973C3B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E810AD" w:rsidRPr="00E810AD" w:rsidRDefault="00E810AD" w:rsidP="00E810A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0A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Igénybe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E810A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vehetik: </w:t>
      </w:r>
      <w:r w:rsidRPr="00E810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magánszemélyek, akik a naptári év első napján a lakás tulajdonosai vagy a </w:t>
      </w:r>
      <w:proofErr w:type="gramStart"/>
      <w:r w:rsidRPr="00E810AD">
        <w:rPr>
          <w:rFonts w:ascii="Times New Roman" w:eastAsia="Times New Roman" w:hAnsi="Times New Roman" w:cs="Times New Roman"/>
          <w:sz w:val="24"/>
          <w:szCs w:val="24"/>
          <w:lang w:eastAsia="hu-HU"/>
        </w:rPr>
        <w:t>lakás bérleti</w:t>
      </w:r>
      <w:proofErr w:type="gramEnd"/>
      <w:r w:rsidRPr="00E810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jogának jogosultjai. Több tulajdonos esetén a tulajdonosok tulajdoni hányadaik arányában adóalanyok. Vagyoni értékű jog esetén annak gyakorlója az adó alanya.</w:t>
      </w:r>
    </w:p>
    <w:p w:rsidR="005562E1" w:rsidRPr="001C7779" w:rsidRDefault="00E810AD" w:rsidP="00E810A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0A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Ügyintézés kezdeményezhető:</w:t>
      </w:r>
      <w:r w:rsidRPr="00E810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új adózó esetén adóbevallási nyomtatványt kell kitölteni, amit személyesen illetve postán lehet eljuttatni a hivata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lnak. Az adókötelezettség megszű</w:t>
      </w:r>
      <w:r w:rsidRPr="00E810AD">
        <w:rPr>
          <w:rFonts w:ascii="Times New Roman" w:eastAsia="Times New Roman" w:hAnsi="Times New Roman" w:cs="Times New Roman"/>
          <w:sz w:val="24"/>
          <w:szCs w:val="24"/>
          <w:lang w:eastAsia="hu-HU"/>
        </w:rPr>
        <w:t>nése esetén kijelentő lapot kell kitölteni. Az adatokban történt bármely változásról a hivatal felé adatszolgáltatási kötelezettség áll fenn.</w:t>
      </w:r>
    </w:p>
    <w:p w:rsidR="00E810AD" w:rsidRPr="00E810AD" w:rsidRDefault="00E810AD" w:rsidP="00E810A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0A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Szükséges iratok:</w:t>
      </w:r>
      <w:r w:rsidRPr="00E810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tulajdoni lap másolat, laká</w:t>
      </w:r>
      <w:r w:rsidR="005562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sbérleti szerződés, </w:t>
      </w:r>
      <w:proofErr w:type="gramStart"/>
      <w:r w:rsidR="005562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adás-vételi </w:t>
      </w:r>
      <w:r w:rsidRPr="00E810AD">
        <w:rPr>
          <w:rFonts w:ascii="Times New Roman" w:eastAsia="Times New Roman" w:hAnsi="Times New Roman" w:cs="Times New Roman"/>
          <w:sz w:val="24"/>
          <w:szCs w:val="24"/>
          <w:lang w:eastAsia="hu-HU"/>
        </w:rPr>
        <w:t>szerződés</w:t>
      </w:r>
      <w:proofErr w:type="gramEnd"/>
      <w:r w:rsidRPr="00E810A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E810AD" w:rsidRPr="00E810AD" w:rsidRDefault="00E810AD" w:rsidP="00E810A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0A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Szükséges nyomtatványok, űrlapok: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önkormányzatnál</w:t>
      </w:r>
      <w:r w:rsidRPr="00E810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szerezhetők be, illetve innen a honlapról letölthetők.</w:t>
      </w:r>
    </w:p>
    <w:p w:rsidR="00E810AD" w:rsidRPr="00E810AD" w:rsidRDefault="00E810AD" w:rsidP="00E810A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0A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Ügyintézés díja:</w:t>
      </w:r>
      <w:r w:rsidRPr="00E810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alapeljárás illetékmentes. Fellebbezés esetén a határozatban megjelölteknek megfelelő összeg.</w:t>
      </w:r>
    </w:p>
    <w:p w:rsidR="00E810AD" w:rsidRPr="00E810AD" w:rsidRDefault="00E810AD" w:rsidP="00E810AD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810A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Kapcsolódó jogszabályok:</w:t>
      </w:r>
    </w:p>
    <w:p w:rsidR="00E810AD" w:rsidRPr="00E04562" w:rsidRDefault="00E810AD" w:rsidP="00E810A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45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hyperlink r:id="rId5" w:tgtFrame="_blank" w:history="1">
        <w:r w:rsidRPr="00E04562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A helyi adókról szóló, többször módosított 1990. évi C. törvény</w:t>
        </w:r>
      </w:hyperlink>
      <w:r w:rsidRPr="00E0456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- </w:t>
      </w:r>
      <w:hyperlink r:id="rId6" w:tgtFrame="_blank" w:history="1">
        <w:r w:rsidRPr="00E04562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Az adózás rendjéről szóló módosított 2003. évi XCII. törvény</w:t>
        </w:r>
      </w:hyperlink>
    </w:p>
    <w:p w:rsidR="00E04562" w:rsidRDefault="00E04562" w:rsidP="00E810AD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0456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Helyi rendelet: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</w:t>
      </w:r>
    </w:p>
    <w:p w:rsidR="00E810AD" w:rsidRPr="00E04562" w:rsidRDefault="00F73667" w:rsidP="00E810A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456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Öskü Község Önkormányzat képviselő-testületének </w:t>
      </w:r>
      <w:r w:rsidR="00F16B9B">
        <w:rPr>
          <w:rFonts w:ascii="Times New Roman" w:eastAsia="Times New Roman" w:hAnsi="Times New Roman" w:cs="Times New Roman"/>
          <w:sz w:val="24"/>
          <w:szCs w:val="24"/>
          <w:lang w:eastAsia="hu-HU"/>
        </w:rPr>
        <w:t>7/2014 (IX.26.)</w:t>
      </w:r>
      <w:r w:rsidR="005562E1" w:rsidRPr="00E045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önkormányzati rendelete a magánszemély kommunális adójáról</w:t>
      </w:r>
    </w:p>
    <w:p w:rsidR="00E810AD" w:rsidRPr="00813868" w:rsidRDefault="00E810AD" w:rsidP="0081386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</w:pPr>
      <w:r w:rsidRPr="0081386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hu-HU"/>
        </w:rPr>
        <w:t>Magánszemélyek kommunális adója számla száma:</w:t>
      </w:r>
      <w:r w:rsidRPr="00813868">
        <w:rPr>
          <w:rFonts w:ascii="Times New Roman" w:eastAsia="Times New Roman" w:hAnsi="Times New Roman" w:cs="Times New Roman"/>
          <w:color w:val="FF0000"/>
          <w:sz w:val="28"/>
          <w:szCs w:val="28"/>
          <w:lang w:eastAsia="hu-HU"/>
        </w:rPr>
        <w:br/>
      </w:r>
      <w:r w:rsidRPr="0081386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  <w:t>11748076-15428811-02820000</w:t>
      </w:r>
    </w:p>
    <w:p w:rsidR="00A4142B" w:rsidRDefault="00A4142B"/>
    <w:sectPr w:rsidR="00A4142B" w:rsidSect="00A41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B673B"/>
    <w:multiLevelType w:val="multilevel"/>
    <w:tmpl w:val="B9BA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B9399B"/>
    <w:multiLevelType w:val="multilevel"/>
    <w:tmpl w:val="426E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E810AD"/>
    <w:rsid w:val="00154214"/>
    <w:rsid w:val="00187BC8"/>
    <w:rsid w:val="001C7779"/>
    <w:rsid w:val="00351606"/>
    <w:rsid w:val="003F28A7"/>
    <w:rsid w:val="0054323F"/>
    <w:rsid w:val="005562E1"/>
    <w:rsid w:val="00601F2F"/>
    <w:rsid w:val="006C7563"/>
    <w:rsid w:val="007B2BF2"/>
    <w:rsid w:val="00813868"/>
    <w:rsid w:val="00934660"/>
    <w:rsid w:val="00A4142B"/>
    <w:rsid w:val="00B02BB9"/>
    <w:rsid w:val="00C13150"/>
    <w:rsid w:val="00E04562"/>
    <w:rsid w:val="00E810AD"/>
    <w:rsid w:val="00EB5FB1"/>
    <w:rsid w:val="00F16B9B"/>
    <w:rsid w:val="00F73667"/>
    <w:rsid w:val="00F76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3150"/>
  </w:style>
  <w:style w:type="paragraph" w:styleId="Cmsor4">
    <w:name w:val="heading 4"/>
    <w:basedOn w:val="Norml"/>
    <w:link w:val="Cmsor4Char"/>
    <w:uiPriority w:val="9"/>
    <w:qFormat/>
    <w:rsid w:val="00E810A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E810AD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810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E810AD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E810AD"/>
    <w:rPr>
      <w:color w:val="0000FF"/>
      <w:u w:val="single"/>
    </w:rPr>
  </w:style>
  <w:style w:type="character" w:customStyle="1" w:styleId="small">
    <w:name w:val="small"/>
    <w:basedOn w:val="Bekezdsalapbettpusa"/>
    <w:rsid w:val="00E810AD"/>
  </w:style>
  <w:style w:type="paragraph" w:styleId="Buborkszveg">
    <w:name w:val="Balloon Text"/>
    <w:basedOn w:val="Norml"/>
    <w:link w:val="BuborkszvegChar"/>
    <w:uiPriority w:val="99"/>
    <w:semiHidden/>
    <w:unhideWhenUsed/>
    <w:rsid w:val="00E810A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10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4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7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0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2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1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0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4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szprem.hu/letoltesek/doc_download/1032-2003-evi-xcii-toerveny" TargetMode="External"/><Relationship Id="rId5" Type="http://schemas.openxmlformats.org/officeDocument/2006/relationships/hyperlink" Target="http://www.veszprem.hu/letoltesek/doc_download/1031-1990-evi-c-toerven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 Öskü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Adóügy</dc:creator>
  <cp:keywords/>
  <dc:description/>
  <cp:lastModifiedBy>adougy</cp:lastModifiedBy>
  <cp:revision>10</cp:revision>
  <dcterms:created xsi:type="dcterms:W3CDTF">2014-03-12T15:51:00Z</dcterms:created>
  <dcterms:modified xsi:type="dcterms:W3CDTF">2017-02-28T09:25:00Z</dcterms:modified>
</cp:coreProperties>
</file>